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60" w:rsidRPr="00875D51" w:rsidRDefault="00A3439E" w:rsidP="002715ED">
      <w:pPr>
        <w:pStyle w:val="Heading1"/>
      </w:pPr>
      <w:r w:rsidRPr="00875D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55B64" wp14:editId="2B68F3BE">
                <wp:simplePos x="0" y="0"/>
                <wp:positionH relativeFrom="margin">
                  <wp:align>center</wp:align>
                </wp:positionH>
                <wp:positionV relativeFrom="paragraph">
                  <wp:posOffset>-916767</wp:posOffset>
                </wp:positionV>
                <wp:extent cx="3030071" cy="407670"/>
                <wp:effectExtent l="12700" t="12700" r="31115" b="25400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071" cy="40767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A3439E" w:rsidRPr="0082343B" w:rsidRDefault="002715ED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L.S.E.S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C55B64" id="Shape 61" o:spid="_x0000_s1026" style="position:absolute;margin-left:0;margin-top:-72.2pt;width:238.6pt;height:32.1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" filled="f" strokecolor="black [3213]" strokeweight="3pt">
                <v:stroke miterlimit="4"/>
                <v:textbox style="mso-fit-shape-to-text:t" inset="1.5pt,1.5pt,1.5pt,1.5pt">
                  <w:txbxContent>
                    <w:p w:rsidR="00A3439E" w:rsidRPr="0082343B" w:rsidRDefault="002715ED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L.S.E.S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15ED">
        <w:t>PSSC and Home &amp; School Minutes</w:t>
      </w:r>
    </w:p>
    <w:p w:rsidR="00BB20EB" w:rsidRDefault="00A3439E" w:rsidP="00BB20EB">
      <w:pPr>
        <w:pStyle w:val="Details"/>
        <w:ind w:left="0"/>
        <w:jc w:val="left"/>
        <w:rPr>
          <w:rStyle w:val="Strong"/>
          <w:rFonts w:asciiTheme="majorHAnsi" w:eastAsiaTheme="majorEastAsia" w:hAnsiTheme="majorHAnsi"/>
          <w:b w:val="0"/>
          <w:bCs w:val="0"/>
        </w:rPr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2715ED">
        <w:t>L.S.E.S. Board Room</w:t>
      </w: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2715ED">
        <w:t>November 2018</w:t>
      </w:r>
      <w:r w:rsidR="00BB20EB" w:rsidRPr="00BB20EB">
        <w:rPr>
          <w:b/>
        </w:rPr>
        <w:t xml:space="preserve"> </w:t>
      </w:r>
      <w:r w:rsidR="00BB20EB" w:rsidRPr="00515252">
        <w:rPr>
          <w:b/>
        </w:rPr>
        <w:t>Time</w:t>
      </w:r>
      <w:r w:rsidR="00BB20EB" w:rsidRPr="00515252">
        <w:t>:</w:t>
      </w:r>
      <w:r w:rsidR="00BB20EB">
        <w:t xml:space="preserve">  </w:t>
      </w:r>
      <w:r w:rsidR="00BB20EB">
        <w:rPr>
          <w:rStyle w:val="Strong"/>
          <w:rFonts w:asciiTheme="majorHAnsi" w:eastAsiaTheme="majorEastAsia" w:hAnsiTheme="majorHAnsi"/>
          <w:b w:val="0"/>
          <w:bCs w:val="0"/>
        </w:rPr>
        <w:t>5:30pm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 w:rsidR="002715ED">
        <w:t xml:space="preserve"> Michelle Linton, Angela MacDougall, Amanda Sewell, Scott and Erica </w:t>
      </w:r>
      <w:r w:rsidRPr="00515252">
        <w:br/>
      </w:r>
      <w:r w:rsidR="00BB20EB" w:rsidRPr="00BB20EB">
        <w:rPr>
          <w:rStyle w:val="Strong"/>
          <w:rFonts w:asciiTheme="majorHAnsi" w:eastAsiaTheme="majorEastAsia" w:hAnsiTheme="majorHAnsi"/>
          <w:bCs w:val="0"/>
          <w:i/>
        </w:rPr>
        <w:t>Minutes summited by</w:t>
      </w:r>
      <w:r w:rsidR="00BB20EB" w:rsidRPr="00BB20EB">
        <w:rPr>
          <w:rStyle w:val="Strong"/>
          <w:rFonts w:asciiTheme="majorHAnsi" w:eastAsiaTheme="majorEastAsia" w:hAnsiTheme="majorHAnsi"/>
          <w:bCs w:val="0"/>
        </w:rPr>
        <w:t>:</w:t>
      </w:r>
      <w:r w:rsidR="00BB20EB">
        <w:rPr>
          <w:rStyle w:val="Strong"/>
          <w:rFonts w:asciiTheme="majorHAnsi" w:eastAsiaTheme="majorEastAsia" w:hAnsiTheme="majorHAnsi"/>
          <w:b w:val="0"/>
          <w:bCs w:val="0"/>
        </w:rPr>
        <w:t xml:space="preserve"> Angela MacDougall</w:t>
      </w:r>
    </w:p>
    <w:p w:rsidR="00875D51" w:rsidRPr="00875D51" w:rsidRDefault="00875D51" w:rsidP="00BB20EB">
      <w:pPr>
        <w:pStyle w:val="Details"/>
        <w:ind w:left="0"/>
        <w:jc w:val="left"/>
      </w:pPr>
      <w:r w:rsidRPr="00875D51">
        <w:t>Agenda items</w:t>
      </w:r>
    </w:p>
    <w:p w:rsidR="00875D51" w:rsidRDefault="002715ED" w:rsidP="00BB20EB">
      <w:pPr>
        <w:pStyle w:val="ListNumber"/>
        <w:numPr>
          <w:ilvl w:val="0"/>
          <w:numId w:val="49"/>
        </w:numPr>
      </w:pPr>
      <w:r>
        <w:t>Christmas auction November 30</w:t>
      </w:r>
      <w:r w:rsidRPr="002715ED">
        <w:rPr>
          <w:vertAlign w:val="superscript"/>
        </w:rPr>
        <w:t>th</w:t>
      </w:r>
      <w:r>
        <w:t>, @ 6pm</w:t>
      </w:r>
    </w:p>
    <w:p w:rsidR="002715ED" w:rsidRDefault="002715ED" w:rsidP="002715ED">
      <w:pPr>
        <w:pStyle w:val="ListNumber"/>
        <w:numPr>
          <w:ilvl w:val="0"/>
          <w:numId w:val="45"/>
        </w:numPr>
      </w:pPr>
      <w:r>
        <w:t>Passed out the list of vendors and the new letter to all participates, we established times to meet and what we need to make this a success.</w:t>
      </w:r>
    </w:p>
    <w:p w:rsidR="002715ED" w:rsidRDefault="002715ED" w:rsidP="002715ED">
      <w:pPr>
        <w:pStyle w:val="ListNumber"/>
        <w:numPr>
          <w:ilvl w:val="0"/>
          <w:numId w:val="45"/>
        </w:numPr>
      </w:pPr>
      <w:r>
        <w:t>We will meet up the evening of November 29</w:t>
      </w:r>
      <w:r w:rsidRPr="002715ED">
        <w:rPr>
          <w:vertAlign w:val="superscript"/>
        </w:rPr>
        <w:t>th</w:t>
      </w:r>
      <w:r>
        <w:t xml:space="preserve"> to decorate and prepare</w:t>
      </w:r>
    </w:p>
    <w:p w:rsidR="002715ED" w:rsidRDefault="002715ED" w:rsidP="002715ED">
      <w:pPr>
        <w:pStyle w:val="ListNumber"/>
        <w:numPr>
          <w:ilvl w:val="0"/>
          <w:numId w:val="45"/>
        </w:numPr>
      </w:pPr>
      <w:r>
        <w:t>We cannot ask for treats this year from the locals, due to school policy.</w:t>
      </w:r>
    </w:p>
    <w:p w:rsidR="00875D51" w:rsidRDefault="002715ED" w:rsidP="00BB20EB">
      <w:pPr>
        <w:pStyle w:val="ListNumber"/>
        <w:numPr>
          <w:ilvl w:val="0"/>
          <w:numId w:val="49"/>
        </w:numPr>
      </w:pPr>
      <w:r>
        <w:t>Christmas School Dinner December 18</w:t>
      </w:r>
      <w:r w:rsidRPr="002715ED">
        <w:rPr>
          <w:vertAlign w:val="superscript"/>
        </w:rPr>
        <w:t>th</w:t>
      </w:r>
      <w:r>
        <w:t xml:space="preserve"> </w:t>
      </w:r>
    </w:p>
    <w:p w:rsidR="002715ED" w:rsidRDefault="002715ED" w:rsidP="00BB20EB">
      <w:pPr>
        <w:pStyle w:val="ListNumber2"/>
        <w:numPr>
          <w:ilvl w:val="0"/>
          <w:numId w:val="48"/>
        </w:numPr>
      </w:pPr>
      <w:r>
        <w:t>Michelle to get the list of items and pay for these out of our school account. Amanda has volunteered to help out this day for cooking and serving.</w:t>
      </w:r>
    </w:p>
    <w:p w:rsidR="00BB20EB" w:rsidRDefault="00BB20EB" w:rsidP="00BB20EB">
      <w:pPr>
        <w:pStyle w:val="ListNumber2"/>
        <w:numPr>
          <w:ilvl w:val="0"/>
          <w:numId w:val="49"/>
        </w:numPr>
      </w:pPr>
      <w:r>
        <w:t>Christmas Concert planned for  December 19th</w:t>
      </w:r>
    </w:p>
    <w:p w:rsidR="002715ED" w:rsidRDefault="002715ED" w:rsidP="00BB20EB">
      <w:pPr>
        <w:pStyle w:val="ListNumber2"/>
        <w:numPr>
          <w:ilvl w:val="0"/>
          <w:numId w:val="0"/>
        </w:numPr>
        <w:ind w:left="1440"/>
      </w:pPr>
      <w:r>
        <w:t xml:space="preserve">Christmas Tree Shop will happen the morning of December </w:t>
      </w:r>
      <w:r w:rsidR="00BB20EB">
        <w:t>19th</w:t>
      </w:r>
      <w:r>
        <w:t>.</w:t>
      </w:r>
      <w:r w:rsidR="00BB20EB">
        <w:t xml:space="preserve"> </w:t>
      </w:r>
      <w:r>
        <w:t xml:space="preserve">The VON has dropped off items for this event </w:t>
      </w:r>
    </w:p>
    <w:p w:rsidR="00BB20EB" w:rsidRPr="00BB20EB" w:rsidRDefault="00BB20EB" w:rsidP="00BB20EB">
      <w:pPr>
        <w:pStyle w:val="ListNumber2"/>
        <w:numPr>
          <w:ilvl w:val="0"/>
          <w:numId w:val="0"/>
        </w:numPr>
        <w:ind w:left="720" w:hanging="590"/>
        <w:rPr>
          <w:b/>
        </w:rPr>
      </w:pPr>
      <w:r w:rsidRPr="00BB20EB">
        <w:rPr>
          <w:b/>
        </w:rPr>
        <w:t xml:space="preserve">Other </w:t>
      </w:r>
      <w:r>
        <w:rPr>
          <w:b/>
        </w:rPr>
        <w:t>It</w:t>
      </w:r>
      <w:r w:rsidRPr="00BB20EB">
        <w:rPr>
          <w:b/>
        </w:rPr>
        <w:t>ems</w:t>
      </w:r>
    </w:p>
    <w:p w:rsidR="00875D51" w:rsidRDefault="002715ED" w:rsidP="00BB20EB">
      <w:pPr>
        <w:pStyle w:val="ListNumber"/>
        <w:numPr>
          <w:ilvl w:val="0"/>
          <w:numId w:val="49"/>
        </w:numPr>
      </w:pPr>
      <w:r>
        <w:t xml:space="preserve">Fundraising for outside class room </w:t>
      </w:r>
    </w:p>
    <w:p w:rsidR="002715ED" w:rsidRDefault="002715ED" w:rsidP="002715ED">
      <w:pPr>
        <w:pStyle w:val="ListNumber"/>
        <w:numPr>
          <w:ilvl w:val="0"/>
          <w:numId w:val="46"/>
        </w:numPr>
      </w:pPr>
      <w:r>
        <w:t xml:space="preserve">The charitable donation will likely be filtered through the Fundy Community Foundation. </w:t>
      </w:r>
    </w:p>
    <w:p w:rsidR="00875D51" w:rsidRDefault="002715ED" w:rsidP="00BB20EB">
      <w:pPr>
        <w:pStyle w:val="ListNumber"/>
        <w:numPr>
          <w:ilvl w:val="0"/>
          <w:numId w:val="49"/>
        </w:numPr>
        <w:ind w:left="360" w:hanging="180"/>
      </w:pPr>
      <w:r>
        <w:t>Ice rink</w:t>
      </w:r>
      <w:r w:rsidR="00BB20EB">
        <w:t>-</w:t>
      </w:r>
      <w:r>
        <w:t xml:space="preserve">The L.S. fire hall has started the works on a community skate rink at the station </w:t>
      </w:r>
    </w:p>
    <w:p w:rsidR="002715ED" w:rsidRDefault="002715ED" w:rsidP="00BB20EB">
      <w:pPr>
        <w:pStyle w:val="ListNumber"/>
        <w:numPr>
          <w:ilvl w:val="0"/>
          <w:numId w:val="49"/>
        </w:numPr>
      </w:pPr>
      <w:r>
        <w:t xml:space="preserve">Trail </w:t>
      </w:r>
      <w:r w:rsidR="00BB20EB">
        <w:t>-</w:t>
      </w:r>
      <w:r>
        <w:t xml:space="preserve">Scott has started the talks with the property owners for redoing the trail </w:t>
      </w:r>
    </w:p>
    <w:p w:rsidR="00273DCD" w:rsidRDefault="00273DCD" w:rsidP="00BB20EB">
      <w:pPr>
        <w:pStyle w:val="ListNumber"/>
        <w:numPr>
          <w:ilvl w:val="0"/>
          <w:numId w:val="49"/>
        </w:numPr>
      </w:pPr>
      <w:r>
        <w:lastRenderedPageBreak/>
        <w:t>SIP – Scott presented the School Improvement Plan.  We discussed the Goals and we came up with ideas for improving attendance (LSES money reward system, other ideas rather than food)</w:t>
      </w:r>
    </w:p>
    <w:p w:rsidR="00273DCD" w:rsidRDefault="00273DCD" w:rsidP="00BB20EB">
      <w:pPr>
        <w:pStyle w:val="ListNumber"/>
        <w:numPr>
          <w:ilvl w:val="0"/>
          <w:numId w:val="49"/>
        </w:numPr>
      </w:pPr>
      <w:r>
        <w:t>Grade 2 Assessment Data – Scott shared the reading results from last year’s grade 2 literacy assessment.</w:t>
      </w:r>
      <w:bookmarkStart w:id="0" w:name="_GoBack"/>
      <w:bookmarkEnd w:id="0"/>
    </w:p>
    <w:tbl>
      <w:tblPr>
        <w:tblW w:w="6181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19"/>
        <w:gridCol w:w="1871"/>
        <w:gridCol w:w="1440"/>
        <w:gridCol w:w="2881"/>
      </w:tblGrid>
      <w:tr w:rsidR="00875D51" w:rsidTr="00875D51">
        <w:trPr>
          <w:trHeight w:val="459"/>
        </w:trPr>
        <w:tc>
          <w:tcPr>
            <w:tcW w:w="1135" w:type="pct"/>
            <w:tcBorders>
              <w:top w:val="single" w:sz="18" w:space="0" w:color="44546A" w:themeColor="text2"/>
            </w:tcBorders>
            <w:vAlign w:val="center"/>
          </w:tcPr>
          <w:p w:rsidR="00875D51" w:rsidRDefault="00875D51" w:rsidP="00875D51">
            <w:pPr>
              <w:pStyle w:val="Heading2"/>
              <w:spacing w:before="60"/>
              <w:jc w:val="center"/>
            </w:pPr>
          </w:p>
        </w:tc>
        <w:tc>
          <w:tcPr>
            <w:tcW w:w="1168" w:type="pct"/>
            <w:tcBorders>
              <w:top w:val="single" w:sz="18" w:space="0" w:color="44546A" w:themeColor="text2"/>
            </w:tcBorders>
            <w:vAlign w:val="center"/>
          </w:tcPr>
          <w:p w:rsidR="00875D51" w:rsidRPr="00E21240" w:rsidRDefault="00875D51" w:rsidP="00875D51">
            <w:pPr>
              <w:pStyle w:val="Heading2"/>
              <w:spacing w:before="60"/>
              <w:jc w:val="center"/>
            </w:pPr>
          </w:p>
        </w:tc>
        <w:tc>
          <w:tcPr>
            <w:tcW w:w="899" w:type="pct"/>
            <w:tcBorders>
              <w:top w:val="single" w:sz="18" w:space="0" w:color="44546A" w:themeColor="text2"/>
            </w:tcBorders>
            <w:vAlign w:val="center"/>
          </w:tcPr>
          <w:p w:rsidR="00875D51" w:rsidRDefault="00875D51" w:rsidP="00875D51">
            <w:pPr>
              <w:pStyle w:val="Heading2"/>
              <w:spacing w:before="60"/>
              <w:jc w:val="center"/>
            </w:pPr>
          </w:p>
        </w:tc>
        <w:tc>
          <w:tcPr>
            <w:tcW w:w="1798" w:type="pct"/>
            <w:tcBorders>
              <w:top w:val="single" w:sz="18" w:space="0" w:color="44546A" w:themeColor="text2"/>
            </w:tcBorders>
            <w:vAlign w:val="center"/>
          </w:tcPr>
          <w:p w:rsidR="00875D51" w:rsidRDefault="00875D51" w:rsidP="00875D51">
            <w:pPr>
              <w:pStyle w:val="Heading2"/>
              <w:spacing w:before="60"/>
              <w:jc w:val="center"/>
            </w:pPr>
          </w:p>
        </w:tc>
      </w:tr>
      <w:tr w:rsidR="00875D51" w:rsidTr="00875D51">
        <w:trPr>
          <w:trHeight w:val="288"/>
        </w:trPr>
        <w:tc>
          <w:tcPr>
            <w:tcW w:w="1135" w:type="pct"/>
          </w:tcPr>
          <w:p w:rsidR="00875D51" w:rsidRDefault="00875D51" w:rsidP="001B14CB">
            <w:pPr>
              <w:pStyle w:val="ItemDescription"/>
            </w:pPr>
          </w:p>
        </w:tc>
        <w:tc>
          <w:tcPr>
            <w:tcW w:w="1168" w:type="pct"/>
          </w:tcPr>
          <w:p w:rsidR="00875D51" w:rsidRPr="00E21240" w:rsidRDefault="00875D51" w:rsidP="001B14CB">
            <w:pPr>
              <w:pStyle w:val="ItemDescription"/>
            </w:pPr>
          </w:p>
        </w:tc>
        <w:tc>
          <w:tcPr>
            <w:tcW w:w="899" w:type="pct"/>
          </w:tcPr>
          <w:p w:rsidR="00875D51" w:rsidRDefault="00875D51" w:rsidP="001B14CB">
            <w:pPr>
              <w:pStyle w:val="ItemDescription"/>
            </w:pPr>
          </w:p>
        </w:tc>
        <w:tc>
          <w:tcPr>
            <w:tcW w:w="1798" w:type="pct"/>
          </w:tcPr>
          <w:p w:rsidR="00875D51" w:rsidRDefault="00875D51" w:rsidP="001B14CB">
            <w:pPr>
              <w:pStyle w:val="ItemDescription"/>
            </w:pPr>
          </w:p>
        </w:tc>
      </w:tr>
      <w:tr w:rsidR="00E463CF" w:rsidRPr="00E463CF" w:rsidTr="001B14CB">
        <w:trPr>
          <w:trHeight w:val="288"/>
        </w:trPr>
        <w:tc>
          <w:tcPr>
            <w:tcW w:w="1135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168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899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798" w:type="pct"/>
          </w:tcPr>
          <w:p w:rsidR="00E463CF" w:rsidRPr="00E463CF" w:rsidRDefault="00E463CF" w:rsidP="00E463CF">
            <w:pPr>
              <w:pStyle w:val="ItemDescription"/>
            </w:pPr>
          </w:p>
        </w:tc>
      </w:tr>
      <w:tr w:rsidR="00E463CF" w:rsidRPr="00E463CF" w:rsidTr="001B14CB">
        <w:trPr>
          <w:trHeight w:val="288"/>
        </w:trPr>
        <w:tc>
          <w:tcPr>
            <w:tcW w:w="1135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168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899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798" w:type="pct"/>
          </w:tcPr>
          <w:p w:rsidR="00E463CF" w:rsidRPr="00E463CF" w:rsidRDefault="00E463CF" w:rsidP="00E463CF">
            <w:pPr>
              <w:pStyle w:val="ItemDescription"/>
            </w:pPr>
          </w:p>
        </w:tc>
      </w:tr>
      <w:tr w:rsidR="00E463CF" w:rsidRPr="00E463CF" w:rsidTr="001B14CB">
        <w:trPr>
          <w:trHeight w:val="288"/>
        </w:trPr>
        <w:tc>
          <w:tcPr>
            <w:tcW w:w="1135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168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899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798" w:type="pct"/>
          </w:tcPr>
          <w:p w:rsidR="00E463CF" w:rsidRPr="00E463CF" w:rsidRDefault="00E463CF" w:rsidP="00E463CF">
            <w:pPr>
              <w:pStyle w:val="ItemDescription"/>
            </w:pPr>
          </w:p>
        </w:tc>
      </w:tr>
      <w:tr w:rsidR="00E463CF" w:rsidRPr="00E463CF" w:rsidTr="001B14CB">
        <w:trPr>
          <w:trHeight w:val="288"/>
        </w:trPr>
        <w:tc>
          <w:tcPr>
            <w:tcW w:w="1135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168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899" w:type="pct"/>
          </w:tcPr>
          <w:p w:rsidR="00E463CF" w:rsidRPr="00E463CF" w:rsidRDefault="00E463CF" w:rsidP="00E463CF">
            <w:pPr>
              <w:pStyle w:val="ItemDescription"/>
            </w:pPr>
          </w:p>
        </w:tc>
        <w:tc>
          <w:tcPr>
            <w:tcW w:w="1798" w:type="pct"/>
          </w:tcPr>
          <w:p w:rsidR="00E463CF" w:rsidRPr="00E463CF" w:rsidRDefault="00E463CF" w:rsidP="00E463CF">
            <w:pPr>
              <w:pStyle w:val="ItemDescription"/>
            </w:pPr>
          </w:p>
        </w:tc>
      </w:tr>
      <w:tr w:rsidR="00875D51" w:rsidTr="00875D51">
        <w:trPr>
          <w:trHeight w:val="288"/>
        </w:trPr>
        <w:tc>
          <w:tcPr>
            <w:tcW w:w="1135" w:type="pct"/>
          </w:tcPr>
          <w:p w:rsidR="00875D51" w:rsidRDefault="00875D51" w:rsidP="001B14CB">
            <w:pPr>
              <w:pStyle w:val="ItemDescription"/>
            </w:pPr>
          </w:p>
        </w:tc>
        <w:tc>
          <w:tcPr>
            <w:tcW w:w="1168" w:type="pct"/>
          </w:tcPr>
          <w:p w:rsidR="00875D51" w:rsidRPr="00E21240" w:rsidRDefault="00875D51" w:rsidP="001B14CB">
            <w:pPr>
              <w:pStyle w:val="ItemDescription"/>
            </w:pPr>
          </w:p>
        </w:tc>
        <w:tc>
          <w:tcPr>
            <w:tcW w:w="899" w:type="pct"/>
          </w:tcPr>
          <w:p w:rsidR="00875D51" w:rsidRDefault="00875D51" w:rsidP="001B14CB">
            <w:pPr>
              <w:pStyle w:val="ItemDescription"/>
            </w:pPr>
          </w:p>
        </w:tc>
        <w:tc>
          <w:tcPr>
            <w:tcW w:w="1798" w:type="pct"/>
          </w:tcPr>
          <w:p w:rsidR="00875D51" w:rsidRDefault="00875D51" w:rsidP="001B14CB">
            <w:pPr>
              <w:pStyle w:val="ItemDescription"/>
            </w:pPr>
          </w:p>
        </w:tc>
      </w:tr>
    </w:tbl>
    <w:p w:rsidR="00875D51" w:rsidRDefault="00875D51" w:rsidP="00875D51"/>
    <w:sectPr w:rsidR="00875D51" w:rsidSect="00515252">
      <w:headerReference w:type="default" r:id="rId11"/>
      <w:pgSz w:w="12240" w:h="15840" w:code="1"/>
      <w:pgMar w:top="2088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2C" w:rsidRDefault="0013192C" w:rsidP="001E7D29">
      <w:pPr>
        <w:spacing w:after="0" w:line="240" w:lineRule="auto"/>
      </w:pPr>
      <w:r>
        <w:separator/>
      </w:r>
    </w:p>
  </w:endnote>
  <w:endnote w:type="continuationSeparator" w:id="0">
    <w:p w:rsidR="0013192C" w:rsidRDefault="0013192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2C" w:rsidRDefault="0013192C" w:rsidP="001E7D29">
      <w:pPr>
        <w:spacing w:after="0" w:line="240" w:lineRule="auto"/>
      </w:pPr>
      <w:r>
        <w:separator/>
      </w:r>
    </w:p>
  </w:footnote>
  <w:footnote w:type="continuationSeparator" w:id="0">
    <w:p w:rsidR="0013192C" w:rsidRDefault="0013192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87" w:rsidRPr="004230D9" w:rsidRDefault="00875D51">
    <w:pPr>
      <w:pStyle w:val="Head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-2002155</wp:posOffset>
              </wp:positionH>
              <wp:positionV relativeFrom="paragraph">
                <wp:posOffset>-528955</wp:posOffset>
              </wp:positionV>
              <wp:extent cx="8119990" cy="10202301"/>
              <wp:effectExtent l="0" t="0" r="0" b="8890"/>
              <wp:wrapNone/>
              <wp:docPr id="1" name="Group 1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5E45687" id="Group 1" o:spid="_x0000_s1026" alt="decorative element" style="position:absolute;margin-left:-157.65pt;margin-top:-41.65pt;width:639.35pt;height:803.35pt;z-index:251660288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810913"/>
    <w:multiLevelType w:val="hybridMultilevel"/>
    <w:tmpl w:val="AD88E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7125241"/>
    <w:multiLevelType w:val="hybridMultilevel"/>
    <w:tmpl w:val="0120A906"/>
    <w:lvl w:ilvl="0" w:tplc="F1748DDE">
      <w:start w:val="1"/>
      <w:numFmt w:val="decimal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1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2338B4"/>
    <w:multiLevelType w:val="hybridMultilevel"/>
    <w:tmpl w:val="CCBE3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D93CE7"/>
    <w:multiLevelType w:val="hybridMultilevel"/>
    <w:tmpl w:val="D41CB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41041"/>
    <w:multiLevelType w:val="hybridMultilevel"/>
    <w:tmpl w:val="87EE1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26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4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1"/>
  </w:num>
  <w:num w:numId="2">
    <w:abstractNumId w:val="22"/>
  </w:num>
  <w:num w:numId="3">
    <w:abstractNumId w:val="23"/>
  </w:num>
  <w:num w:numId="4">
    <w:abstractNumId w:val="12"/>
  </w:num>
  <w:num w:numId="5">
    <w:abstractNumId w:val="4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1"/>
  </w:num>
  <w:num w:numId="18">
    <w:abstractNumId w:val="19"/>
  </w:num>
  <w:num w:numId="19">
    <w:abstractNumId w:val="18"/>
  </w:num>
  <w:num w:numId="20">
    <w:abstractNumId w:val="16"/>
  </w:num>
  <w:num w:numId="21">
    <w:abstractNumId w:val="26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8"/>
  </w:num>
  <w:num w:numId="26">
    <w:abstractNumId w:val="11"/>
  </w:num>
  <w:num w:numId="27">
    <w:abstractNumId w:val="28"/>
  </w:num>
  <w:num w:numId="28">
    <w:abstractNumId w:val="11"/>
  </w:num>
  <w:num w:numId="29">
    <w:abstractNumId w:val="37"/>
  </w:num>
  <w:num w:numId="30">
    <w:abstractNumId w:val="29"/>
  </w:num>
  <w:num w:numId="31">
    <w:abstractNumId w:val="44"/>
  </w:num>
  <w:num w:numId="32">
    <w:abstractNumId w:val="39"/>
  </w:num>
  <w:num w:numId="33">
    <w:abstractNumId w:val="20"/>
  </w:num>
  <w:num w:numId="34">
    <w:abstractNumId w:val="31"/>
  </w:num>
  <w:num w:numId="35">
    <w:abstractNumId w:val="10"/>
  </w:num>
  <w:num w:numId="36">
    <w:abstractNumId w:val="32"/>
  </w:num>
  <w:num w:numId="37">
    <w:abstractNumId w:val="36"/>
  </w:num>
  <w:num w:numId="38">
    <w:abstractNumId w:val="30"/>
  </w:num>
  <w:num w:numId="39">
    <w:abstractNumId w:val="43"/>
  </w:num>
  <w:num w:numId="40">
    <w:abstractNumId w:val="34"/>
  </w:num>
  <w:num w:numId="41">
    <w:abstractNumId w:val="24"/>
  </w:num>
  <w:num w:numId="42">
    <w:abstractNumId w:val="35"/>
  </w:num>
  <w:num w:numId="43">
    <w:abstractNumId w:val="40"/>
  </w:num>
  <w:num w:numId="44">
    <w:abstractNumId w:val="17"/>
  </w:num>
  <w:num w:numId="45">
    <w:abstractNumId w:val="13"/>
  </w:num>
  <w:num w:numId="46">
    <w:abstractNumId w:val="27"/>
  </w:num>
  <w:num w:numId="47">
    <w:abstractNumId w:val="25"/>
  </w:num>
  <w:num w:numId="48">
    <w:abstractNumId w:val="3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ED"/>
    <w:rsid w:val="0000418E"/>
    <w:rsid w:val="00016839"/>
    <w:rsid w:val="00057671"/>
    <w:rsid w:val="0009013A"/>
    <w:rsid w:val="000B748F"/>
    <w:rsid w:val="000C1629"/>
    <w:rsid w:val="000D445D"/>
    <w:rsid w:val="000D5AE9"/>
    <w:rsid w:val="000F4987"/>
    <w:rsid w:val="000F65EC"/>
    <w:rsid w:val="0011573E"/>
    <w:rsid w:val="001269DE"/>
    <w:rsid w:val="0013192C"/>
    <w:rsid w:val="00140DAE"/>
    <w:rsid w:val="0015180F"/>
    <w:rsid w:val="001746FC"/>
    <w:rsid w:val="00193653"/>
    <w:rsid w:val="001C329C"/>
    <w:rsid w:val="001E7D29"/>
    <w:rsid w:val="002404F5"/>
    <w:rsid w:val="002715ED"/>
    <w:rsid w:val="00273DCD"/>
    <w:rsid w:val="00275260"/>
    <w:rsid w:val="00276FA1"/>
    <w:rsid w:val="00285B87"/>
    <w:rsid w:val="00291B4A"/>
    <w:rsid w:val="002C3D7E"/>
    <w:rsid w:val="0032131A"/>
    <w:rsid w:val="003310BF"/>
    <w:rsid w:val="00333DF8"/>
    <w:rsid w:val="00352B99"/>
    <w:rsid w:val="00357641"/>
    <w:rsid w:val="00360B6E"/>
    <w:rsid w:val="00361DEE"/>
    <w:rsid w:val="00394EF4"/>
    <w:rsid w:val="00410612"/>
    <w:rsid w:val="00411F8B"/>
    <w:rsid w:val="004230D9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7802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75D51"/>
    <w:rsid w:val="008954BE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AE6F39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B20EB"/>
    <w:rsid w:val="00BD1747"/>
    <w:rsid w:val="00BD2B06"/>
    <w:rsid w:val="00C14973"/>
    <w:rsid w:val="00C1643D"/>
    <w:rsid w:val="00C261A9"/>
    <w:rsid w:val="00C42793"/>
    <w:rsid w:val="00C47179"/>
    <w:rsid w:val="00C601ED"/>
    <w:rsid w:val="00CE5A5C"/>
    <w:rsid w:val="00D31AB7"/>
    <w:rsid w:val="00D34BC4"/>
    <w:rsid w:val="00D50D23"/>
    <w:rsid w:val="00D512BB"/>
    <w:rsid w:val="00DA3B1A"/>
    <w:rsid w:val="00DC6078"/>
    <w:rsid w:val="00DC79AD"/>
    <w:rsid w:val="00DD2075"/>
    <w:rsid w:val="00DF2868"/>
    <w:rsid w:val="00E17712"/>
    <w:rsid w:val="00E463CF"/>
    <w:rsid w:val="00E557A0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C025F"/>
  <w15:docId w15:val="{EDC1EE96-22B0-4B4B-8B14-985EA84D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51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875D51"/>
    <w:pPr>
      <w:numPr>
        <w:numId w:val="40"/>
      </w:numPr>
      <w:ind w:left="360" w:hanging="18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D51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D51"/>
    <w:rPr>
      <w:sz w:val="20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ItemDescription">
    <w:name w:val="Item Description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macdougall\AppData\Roaming\Microsoft\Templates\Triangles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63359B4211F48B020A60650834079" ma:contentTypeVersion="0" ma:contentTypeDescription="Create a new document." ma:contentTypeScope="" ma:versionID="d510e4fc974ce057e1e007ef0ed1cd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F49CD-4BCA-43CB-BB4C-CF61A70CCCE9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3E36CC27-83CD-42D7-A6B1-2B53CAA085A2}"/>
</file>

<file path=customXml/itemProps4.xml><?xml version="1.0" encoding="utf-8"?>
<ds:datastoreItem xmlns:ds="http://schemas.openxmlformats.org/officeDocument/2006/customXml" ds:itemID="{BC317E3C-3F90-49A9-BB29-6CC9D9EEA8FF}"/>
</file>

<file path=docProps/app.xml><?xml version="1.0" encoding="utf-8"?>
<Properties xmlns="http://schemas.openxmlformats.org/officeDocument/2006/extended-properties" xmlns:vt="http://schemas.openxmlformats.org/officeDocument/2006/docPropsVTypes">
  <Template>Triangles meeting minutes</Template>
  <TotalTime>33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MacDougall, Angela    (CNB)</dc:creator>
  <dc:description/>
  <cp:lastModifiedBy>Cousins, Scott (ASD-S)</cp:lastModifiedBy>
  <cp:revision>2</cp:revision>
  <dcterms:created xsi:type="dcterms:W3CDTF">2018-11-21T14:34:00Z</dcterms:created>
  <dcterms:modified xsi:type="dcterms:W3CDTF">2018-11-29T17:07:00Z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0x01010037063359B4211F48B020A60650834079</vt:lpwstr>
  </property>
</Properties>
</file>